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2894BE1D" w:rsidR="007E2F1C" w:rsidRPr="004F6E5D" w:rsidRDefault="00A81A8F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信義誠実レター</w:t>
      </w:r>
    </w:p>
    <w:sdt>
      <w:sdtPr>
        <w:rPr>
          <w:rFonts w:asciiTheme="minorHAnsi" w:eastAsia="MS Mincho" w:hAnsiTheme="minorHAnsi" w:cstheme="minorHAnsi"/>
          <w:color w:val="808080" w:themeColor="background1" w:themeShade="80"/>
          <w:sz w:val="20"/>
          <w:szCs w:val="20"/>
          <w:lang w:eastAsia="ja-JP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4F6E5D" w:rsidRDefault="007E2F1C" w:rsidP="007E2F1C">
          <w:pPr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</w:pPr>
          <w:r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[Insert Regional Center letterhead]</w:t>
          </w:r>
        </w:p>
      </w:sdtContent>
    </w:sdt>
    <w:p w14:paraId="56FAC064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CB39F75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dt>
      <w:sdtPr>
        <w:rPr>
          <w:rFonts w:asciiTheme="minorHAnsi" w:eastAsia="MS Mincho" w:hAnsiTheme="minorHAnsi" w:cstheme="minorHAnsi"/>
          <w:sz w:val="20"/>
          <w:szCs w:val="20"/>
          <w:lang w:eastAsia="ja-JP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455F60BA" w:rsidR="00EF6DC0" w:rsidRPr="004F6E5D" w:rsidRDefault="00E03350" w:rsidP="007E2F1C">
          <w:pPr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</w:pPr>
          <w:r w:rsidRPr="004F6E5D"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  <w:t>日付</w:t>
          </w:r>
        </w:p>
      </w:sdtContent>
    </w:sdt>
    <w:p w14:paraId="0FE37E3B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56E5B54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15B25A58" w14:textId="1DA86239" w:rsidR="007E2F1C" w:rsidRPr="004F6E5D" w:rsidRDefault="0000000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sdt>
        <w:sdtPr>
          <w:rPr>
            <w:rStyle w:val="PlaceholderText"/>
            <w:rFonts w:asciiTheme="minorHAnsi" w:eastAsia="MS Mincho" w:hAnsiTheme="minorHAnsi" w:cstheme="minorHAnsi"/>
            <w:sz w:val="20"/>
            <w:szCs w:val="20"/>
            <w:lang w:eastAsia="ja-JP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Insert Client or Authorized Representative Name</w:t>
          </w:r>
        </w:sdtContent>
      </w:sdt>
      <w:r w:rsidR="00A81A8F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様</w:t>
      </w:r>
    </w:p>
    <w:p w14:paraId="7640979D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7056456" w14:textId="31109074" w:rsidR="000466E9" w:rsidRPr="004F6E5D" w:rsidRDefault="0000000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name of service"/>
          <w:tag w:val="Insert name of service"/>
          <w:id w:val="-104190332"/>
          <w:placeholder>
            <w:docPart w:val="75C751459F25433F907FCC4B3760A7F4"/>
          </w:placeholder>
          <w:text/>
        </w:sdtPr>
        <w:sdtContent>
          <w:r w:rsidR="00A81A8F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insert name of service</w:t>
          </w:r>
        </w:sdtContent>
      </w:sdt>
      <w:r w:rsidR="00A81A8F" w:rsidRPr="004F6E5D">
        <w:rPr>
          <w:rFonts w:asciiTheme="minorHAnsi" w:eastAsia="MS Mincho" w:hAnsiTheme="minorHAnsi" w:cstheme="minorHAnsi"/>
          <w:color w:val="808080" w:themeColor="background1" w:themeShade="80"/>
          <w:sz w:val="20"/>
          <w:szCs w:val="20"/>
          <w:lang w:eastAsia="ja-JP"/>
        </w:rPr>
        <w:t xml:space="preserve">, 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frequency of service"/>
          <w:tag w:val="Insert frequency of service"/>
          <w:id w:val="-639893528"/>
          <w:placeholder>
            <w:docPart w:val="75C751459F25433F907FCC4B3760A7F4"/>
          </w:placeholder>
          <w:text/>
        </w:sdtPr>
        <w:sdtContent>
          <w:r w:rsidR="00A81A8F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frequency of service</w:t>
          </w:r>
        </w:sdtContent>
      </w:sdt>
      <w:r w:rsidR="00A81A8F" w:rsidRPr="004F6E5D">
        <w:rPr>
          <w:rFonts w:asciiTheme="minorHAnsi" w:eastAsia="MS Mincho" w:hAnsiTheme="minorHAnsi" w:cstheme="minorHAnsi"/>
          <w:color w:val="808080" w:themeColor="background1" w:themeShade="80"/>
          <w:sz w:val="20"/>
          <w:szCs w:val="20"/>
          <w:lang w:eastAsia="ja-JP"/>
        </w:rPr>
        <w:t xml:space="preserve">, for 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duration of service"/>
          <w:tag w:val="Insert duration of service"/>
          <w:id w:val="1265805859"/>
          <w:placeholder>
            <w:docPart w:val="75C751459F25433F907FCC4B3760A7F4"/>
          </w:placeholder>
          <w:text/>
        </w:sdtPr>
        <w:sdtContent>
          <w:r w:rsidR="00A81A8F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duration of service.</w:t>
          </w:r>
        </w:sdtContent>
      </w:sdt>
      <w:r w:rsidR="00A81A8F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について、</w:t>
      </w:r>
      <w:sdt>
        <w:sdtPr>
          <w:rPr>
            <w:rFonts w:asciiTheme="minorHAnsi" w:eastAsia="MS Mincho" w:hAnsiTheme="minorHAnsi" w:cstheme="minorHAnsi"/>
            <w:sz w:val="20"/>
            <w:szCs w:val="20"/>
            <w:lang w:eastAsia="ja-JP"/>
          </w:rPr>
          <w:id w:val="695209955"/>
          <w:placeholder>
            <w:docPart w:val="536292F2B37E48A58275E87F8A6FD2D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1A8F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Click or tap to enter a date.</w:t>
          </w:r>
        </w:sdtContent>
      </w:sdt>
      <w:r w:rsidR="00A81A8F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に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面談" w:value="面談"/>
            <w:listItem w:displayText="メール" w:value="メール"/>
            <w:listItem w:displayText="電話" w:value="電話"/>
          </w:dropDownList>
        </w:sdtPr>
        <w:sdtContent>
          <w:r w:rsidR="00DD08B5" w:rsidRPr="00E03350">
            <w:rPr>
              <w:rStyle w:val="PlaceholderText"/>
              <w:rFonts w:asciiTheme="minorHAnsi" w:eastAsia="MS Mincho" w:hAnsiTheme="minorHAnsi" w:cstheme="minorHAnsi"/>
              <w:lang w:eastAsia="ja-JP"/>
            </w:rPr>
            <w:t>Choose an item.</w:t>
          </w:r>
        </w:sdtContent>
      </w:sdt>
      <w:r w:rsidR="00A81A8F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でお話しいただき、ありがとうございました。</w:t>
      </w:r>
    </w:p>
    <w:p w14:paraId="14E70C4A" w14:textId="77777777" w:rsidR="000466E9" w:rsidRPr="004F6E5D" w:rsidRDefault="000466E9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7ECF2C93" w14:textId="7C2B61B5" w:rsidR="007E2F1C" w:rsidRPr="004F6E5D" w:rsidRDefault="00A81A8F" w:rsidP="008039F3">
      <w:pPr>
        <w:ind w:right="-270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このレターでは、地域センターの決定案についてご説明します。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当</w:t>
      </w:r>
      <w:r w:rsidR="00E03350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センターとしては、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Enter name of service"/>
          <w:tag w:val="Enter name of service"/>
          <w:id w:val="565617737"/>
          <w:placeholder>
            <w:docPart w:val="1B22AC4319734EB2BB7C1BA9B14F3984"/>
          </w:placeholder>
          <w:text/>
        </w:sdtPr>
        <w:sdtContent>
          <w:r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Enter name of service</w:t>
          </w:r>
        </w:sdtContent>
      </w:sdt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を</w:t>
      </w:r>
      <w:sdt>
        <w:sdtPr>
          <w:rPr>
            <w:rFonts w:asciiTheme="minorHAnsi" w:eastAsia="MS Mincho" w:hAnsiTheme="minorHAnsi" w:cstheme="minorHAnsi"/>
            <w:sz w:val="20"/>
            <w:szCs w:val="20"/>
            <w:lang w:eastAsia="ja-JP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拒否" w:value="拒否"/>
            <w:listItem w:displayText="縮小" w:value="縮小"/>
            <w:listItem w:displayText="終了" w:value="終了"/>
          </w:dropDownList>
        </w:sdtPr>
        <w:sdtContent>
          <w:r w:rsidR="00E23869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Choose an item.</w:t>
          </w:r>
        </w:sdtContent>
      </w:sdt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することを決定しました。</w:t>
      </w:r>
      <w:r w:rsidR="008039F3" w:rsidRPr="008039F3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効果的</w:t>
      </w:r>
      <w:r w:rsidR="008039F3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 xml:space="preserve"> </w:t>
      </w:r>
      <w:sdt>
        <w:sdtPr>
          <w:rPr>
            <w:rFonts w:asciiTheme="minorHAnsi" w:eastAsia="MS Mincho" w:hAnsiTheme="minorHAnsi" w:cstheme="minorHAnsi" w:hint="eastAsia"/>
            <w:sz w:val="20"/>
            <w:szCs w:val="20"/>
            <w:lang w:eastAsia="ja-JP"/>
          </w:rPr>
          <w:id w:val="-20465145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039F3" w:rsidRPr="00991E9B">
            <w:rPr>
              <w:rStyle w:val="PlaceholderText"/>
              <w:rFonts w:eastAsiaTheme="minorEastAsia"/>
            </w:rPr>
            <w:t>Click or tap to enter a date.</w:t>
          </w:r>
        </w:sdtContent>
      </w:sdt>
    </w:p>
    <w:p w14:paraId="6CEDFE5B" w14:textId="77777777" w:rsidR="00153C9E" w:rsidRPr="004F6E5D" w:rsidRDefault="00153C9E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143EC1D" w14:textId="05E8CFA1" w:rsidR="007E2F1C" w:rsidRPr="004F6E5D" w:rsidRDefault="00A81A8F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理由としましては、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insert reason for the decision</w:t>
          </w:r>
        </w:sdtContent>
      </w:sdt>
      <w:r w:rsidR="004A0861" w:rsidRPr="004F6E5D">
        <w:rPr>
          <w:rFonts w:asciiTheme="minorHAnsi" w:eastAsia="MS Mincho" w:hAnsiTheme="minorHAnsi" w:cstheme="minorHAnsi"/>
          <w:color w:val="808080" w:themeColor="background1" w:themeShade="80"/>
          <w:sz w:val="20"/>
          <w:szCs w:val="20"/>
          <w:lang w:eastAsia="ja-JP"/>
        </w:rPr>
        <w:t>.</w:t>
      </w:r>
      <w:r w:rsidRPr="004F6E5D">
        <w:rPr>
          <w:rFonts w:asciiTheme="minorHAnsi" w:eastAsia="MS Mincho" w:hAnsiTheme="minorHAnsi" w:cstheme="minorHAnsi"/>
          <w:color w:val="808080" w:themeColor="background1" w:themeShade="80"/>
          <w:sz w:val="20"/>
          <w:szCs w:val="20"/>
          <w:lang w:eastAsia="ja-JP"/>
        </w:rPr>
        <w:t>。</w:t>
      </w:r>
    </w:p>
    <w:p w14:paraId="25C5BC2D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DD0C133" w14:textId="535872A2" w:rsidR="007E2F1C" w:rsidRPr="004F6E5D" w:rsidRDefault="00A81A8F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あなたは</w:t>
      </w:r>
      <w:sdt>
        <w:sdtPr>
          <w:rPr>
            <w:rStyle w:val="PlaceholderText"/>
            <w:rFonts w:asciiTheme="minorHAnsi" w:eastAsia="MS Mincho" w:hAnsiTheme="minorHAnsi" w:cstheme="minorHAnsi"/>
            <w:sz w:val="20"/>
            <w:szCs w:val="20"/>
            <w:lang w:eastAsia="ja-JP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Insert reason for good faith belief</w:t>
          </w:r>
        </w:sdtContent>
      </w:sdt>
      <w:r w:rsidR="004A0861" w:rsidRPr="004F6E5D">
        <w:rPr>
          <w:rStyle w:val="PlaceholderText"/>
          <w:rFonts w:asciiTheme="minorHAnsi" w:eastAsia="MS Mincho" w:hAnsiTheme="minorHAnsi" w:cstheme="minorHAnsi"/>
          <w:sz w:val="20"/>
          <w:szCs w:val="20"/>
          <w:lang w:eastAsia="ja-JP"/>
        </w:rPr>
        <w:t>.</w:t>
      </w:r>
      <w:r w:rsidRPr="004F6E5D">
        <w:rPr>
          <w:rStyle w:val="PlaceholderText"/>
          <w:rFonts w:asciiTheme="minorHAnsi" w:eastAsia="MS Mincho" w:hAnsiTheme="minorHAnsi" w:cstheme="minorHAnsi"/>
          <w:color w:val="auto"/>
          <w:sz w:val="20"/>
          <w:szCs w:val="20"/>
          <w:lang w:eastAsia="ja-JP"/>
        </w:rPr>
        <w:t>ため、この決定に同意したものとみなされます。</w:t>
      </w:r>
    </w:p>
    <w:p w14:paraId="3C907F02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0E6537C6" w14:textId="77777777" w:rsidR="007E2F1C" w:rsidRPr="004F6E5D" w:rsidRDefault="007E2F1C" w:rsidP="007E2F1C">
      <w:pPr>
        <w:rPr>
          <w:rFonts w:asciiTheme="minorHAnsi" w:eastAsia="MS Mincho" w:hAnsiTheme="minorHAnsi" w:cstheme="minorHAnsi"/>
          <w:i/>
          <w:iCs/>
          <w:color w:val="A6A6A6" w:themeColor="background1" w:themeShade="A6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i/>
          <w:iCs/>
          <w:color w:val="A6A6A6" w:themeColor="background1" w:themeShade="A6"/>
          <w:sz w:val="20"/>
          <w:szCs w:val="20"/>
          <w:lang w:eastAsia="ja-JP"/>
        </w:rPr>
        <w:t>OPTIONAL PARAGRAPH:</w:t>
      </w:r>
    </w:p>
    <w:p w14:paraId="5C196006" w14:textId="48ECEC4E" w:rsidR="007E2F1C" w:rsidRPr="004F6E5D" w:rsidRDefault="00450EC5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以下の追加情報を共有します。</w:t>
      </w:r>
      <w:sdt>
        <w:sdtPr>
          <w:rPr>
            <w:rFonts w:asciiTheme="minorHAnsi" w:eastAsia="MS Mincho" w:hAnsiTheme="minorHAnsi" w:cstheme="minorHAnsi"/>
            <w:sz w:val="20"/>
            <w:szCs w:val="20"/>
            <w:lang w:eastAsia="ja-JP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Insert additional information o</w:t>
          </w:r>
          <w:r w:rsidR="00356D2F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r</w:t>
          </w:r>
          <w:r w:rsidR="00BD1D39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 xml:space="preserve"> delete</w:t>
          </w:r>
          <w:r w:rsidR="006018A0"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 xml:space="preserve"> the paragraph</w:t>
          </w:r>
        </w:sdtContent>
      </w:sdt>
      <w:r w:rsidR="004A0861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14:paraId="5485AFC1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9682AF2" w14:textId="311C4C5A" w:rsidR="00450EC5" w:rsidRPr="004F6E5D" w:rsidRDefault="00450EC5" w:rsidP="00450EC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この決定に同意される場合、これ以上何もする必要はありません。この決定について相談したい場合は、ご連絡ください。</w:t>
      </w:r>
    </w:p>
    <w:p w14:paraId="3C44739C" w14:textId="77777777" w:rsidR="00450EC5" w:rsidRPr="004F6E5D" w:rsidRDefault="00450EC5" w:rsidP="00450EC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4FDEA145" w14:textId="5512FB00" w:rsidR="007E2F1C" w:rsidRPr="004F6E5D" w:rsidRDefault="00450EC5" w:rsidP="00450EC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この決定にご同意いただけない場合は、通知書（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Notice of Action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：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NOA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）と呼ばれる正式な書面にて説明いたしますので、ご連絡ください。また、この決定について、添付の異議申し立てフォームを使用して異議申し立てを行うこともできます。このフォーム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は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オンラインで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も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入手できます（</w:t>
      </w:r>
      <w:hyperlink r:id="rId9" w:history="1">
        <w:r w:rsidRPr="004F6E5D">
          <w:rPr>
            <w:rStyle w:val="Hyperlink"/>
            <w:rFonts w:asciiTheme="minorHAnsi" w:eastAsia="MS Mincho" w:hAnsiTheme="minorHAnsi" w:cstheme="minorHAnsi"/>
            <w:sz w:val="20"/>
            <w:szCs w:val="20"/>
            <w:lang w:eastAsia="ja-JP"/>
          </w:rPr>
          <w:t>https://bit.ly/DDSAppealForm</w:t>
        </w:r>
      </w:hyperlink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）。異議申し立て手続きには、非公式な面談、調停、審議の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3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つの形式があり、これらのうち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1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つ、またはすべてを要求することができます。また、手続きが始まってから選択を変更することも可能です。異議申し立て手続きとあなたの権利についての詳しい情報は、（</w:t>
      </w:r>
      <w:hyperlink r:id="rId10" w:history="1">
        <w:r w:rsidR="00D62CAD" w:rsidRPr="00D62CAD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）でご覧いただけます。</w:t>
      </w:r>
    </w:p>
    <w:p w14:paraId="5063E81A" w14:textId="77777777" w:rsidR="00450EC5" w:rsidRPr="004F6E5D" w:rsidRDefault="00450EC5" w:rsidP="00450EC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ADDA7FD" w14:textId="178D2F0C" w:rsidR="007E2F1C" w:rsidRPr="004F6E5D" w:rsidRDefault="00E0335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異議申し立ての権利について理解し、異議申し立てフォームに記入するための支援を受けることもできます。私に直接電話（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[my phone number]</w:t>
          </w:r>
        </w:sdtContent>
      </w:sdt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）するか、発達障害サービス局のオンブズパーソン室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（</w:t>
      </w:r>
      <w:r w:rsidR="00B52A7D"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Office of the Ombudsperson</w:t>
      </w:r>
      <w:r w:rsidR="00B52A7D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）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（</w:t>
      </w:r>
      <w:r w:rsidR="007E2F1C" w:rsidRPr="004F6E5D">
        <w:rPr>
          <w:rFonts w:asciiTheme="minorHAnsi" w:eastAsia="MS Mincho" w:hAnsiTheme="minorHAnsi" w:cstheme="minorHAnsi"/>
          <w:color w:val="111111"/>
          <w:sz w:val="20"/>
          <w:szCs w:val="20"/>
          <w:shd w:val="clear" w:color="auto" w:fill="FFFFFF"/>
          <w:lang w:eastAsia="ja-JP"/>
        </w:rPr>
        <w:t>(877) 658-9731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）、またはクライアントの権利擁護室（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Office of Clients' Rights Advocacy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）の地域のアドボケ</w:t>
      </w:r>
      <w:r w:rsidR="00360FFC" w:rsidRPr="004F6E5D">
        <w:rPr>
          <w:rFonts w:asciiTheme="minorHAnsi" w:eastAsia="MS Mincho" w:hAnsiTheme="minorHAnsi" w:cstheme="minorHAnsi" w:hint="eastAsia"/>
          <w:sz w:val="20"/>
          <w:szCs w:val="20"/>
          <w:lang w:eastAsia="ja-JP"/>
        </w:rPr>
        <w:t>イ</w:t>
      </w: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ト（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sz w:val="20"/>
            <w:szCs w:val="20"/>
            <w:lang w:eastAsia="ja-JP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Insert C</w:t>
          </w:r>
          <w:r w:rsidR="00BD1D39" w:rsidRPr="004F6E5D">
            <w:rPr>
              <w:rFonts w:asciiTheme="minorHAnsi" w:eastAsia="MS Mincho" w:hAnsiTheme="minorHAnsi" w:cstheme="minorHAnsi"/>
              <w:color w:val="808080" w:themeColor="background1" w:themeShade="80"/>
              <w:sz w:val="20"/>
              <w:szCs w:val="20"/>
              <w:lang w:eastAsia="ja-JP"/>
            </w:rPr>
            <w:t>RA contact info</w:t>
          </w:r>
        </w:sdtContent>
      </w:sdt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）までお問い合わせください。</w:t>
      </w:r>
    </w:p>
    <w:p w14:paraId="1482592C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67A3B2AA" w14:textId="485246C1" w:rsidR="007E2F1C" w:rsidRPr="004F6E5D" w:rsidRDefault="0000000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sdt>
        <w:sdtPr>
          <w:rPr>
            <w:rFonts w:asciiTheme="minorHAnsi" w:eastAsia="MS Mincho" w:hAnsiTheme="minorHAnsi" w:cstheme="minorHAnsi"/>
            <w:sz w:val="20"/>
            <w:szCs w:val="20"/>
            <w:lang w:eastAsia="ja-JP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E03350" w:rsidRPr="004F6E5D"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  <w:t>ご協力ありがとうございます。</w:t>
          </w:r>
        </w:sdtContent>
      </w:sdt>
      <w:bookmarkStart w:id="0" w:name="_Hlk127875608"/>
    </w:p>
    <w:bookmarkEnd w:id="0"/>
    <w:p w14:paraId="0E0A211E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5A52AF4" w14:textId="2A63CF99" w:rsidR="007E2F1C" w:rsidRPr="004F6E5D" w:rsidRDefault="00E0335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敬具</w:t>
      </w:r>
    </w:p>
    <w:p w14:paraId="1C6DAF2E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6E637B3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38F3AC83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sdt>
      <w:sdtPr>
        <w:rPr>
          <w:rFonts w:asciiTheme="minorHAnsi" w:eastAsia="MS Mincho" w:hAnsiTheme="minorHAnsi" w:cstheme="minorHAnsi"/>
          <w:sz w:val="20"/>
          <w:szCs w:val="20"/>
          <w:lang w:eastAsia="ja-JP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4F6E5D" w:rsidRDefault="00EF2972" w:rsidP="007E2F1C">
          <w:pPr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</w:pPr>
          <w:r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Name of Sender</w:t>
          </w:r>
        </w:p>
      </w:sdtContent>
    </w:sdt>
    <w:sdt>
      <w:sdtPr>
        <w:rPr>
          <w:rFonts w:asciiTheme="minorHAnsi" w:eastAsia="MS Mincho" w:hAnsiTheme="minorHAnsi" w:cstheme="minorHAnsi"/>
          <w:sz w:val="20"/>
          <w:szCs w:val="20"/>
          <w:lang w:eastAsia="ja-JP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4F6E5D" w:rsidRDefault="004A15B8" w:rsidP="007E2F1C">
          <w:pPr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</w:pPr>
          <w:r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Title</w:t>
          </w:r>
        </w:p>
      </w:sdtContent>
    </w:sdt>
    <w:sdt>
      <w:sdtPr>
        <w:rPr>
          <w:rFonts w:asciiTheme="minorHAnsi" w:eastAsia="MS Mincho" w:hAnsiTheme="minorHAnsi" w:cstheme="minorHAnsi"/>
          <w:sz w:val="20"/>
          <w:szCs w:val="20"/>
          <w:lang w:eastAsia="ja-JP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4F6E5D" w:rsidRDefault="004A15B8" w:rsidP="007E2F1C">
          <w:pPr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</w:pPr>
          <w:r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Email Address</w:t>
          </w:r>
        </w:p>
      </w:sdtContent>
    </w:sdt>
    <w:sdt>
      <w:sdtPr>
        <w:rPr>
          <w:rFonts w:asciiTheme="minorHAnsi" w:eastAsia="MS Mincho" w:hAnsiTheme="minorHAnsi" w:cstheme="minorHAnsi"/>
          <w:sz w:val="20"/>
          <w:szCs w:val="20"/>
          <w:lang w:eastAsia="ja-JP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4F6E5D" w:rsidRDefault="004A15B8" w:rsidP="007E2F1C">
          <w:pPr>
            <w:rPr>
              <w:rFonts w:asciiTheme="minorHAnsi" w:eastAsia="MS Mincho" w:hAnsiTheme="minorHAnsi" w:cstheme="minorHAnsi"/>
              <w:sz w:val="20"/>
              <w:szCs w:val="20"/>
              <w:lang w:eastAsia="ja-JP"/>
            </w:rPr>
          </w:pPr>
          <w:r w:rsidRPr="004F6E5D">
            <w:rPr>
              <w:rStyle w:val="PlaceholderText"/>
              <w:rFonts w:asciiTheme="minorHAnsi" w:eastAsia="MS Mincho" w:hAnsiTheme="minorHAnsi" w:cstheme="minorHAnsi"/>
              <w:sz w:val="20"/>
              <w:szCs w:val="20"/>
              <w:lang w:eastAsia="ja-JP"/>
            </w:rPr>
            <w:t>Phone Number</w:t>
          </w:r>
        </w:p>
      </w:sdtContent>
    </w:sdt>
    <w:p w14:paraId="7424039D" w14:textId="77777777" w:rsidR="007E2F1C" w:rsidRPr="004F6E5D" w:rsidRDefault="007E2F1C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14:paraId="24ABA6C8" w14:textId="2E318068" w:rsidR="007E2F1C" w:rsidRPr="004F6E5D" w:rsidRDefault="00E03350" w:rsidP="007E2F1C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添付：</w:t>
      </w:r>
    </w:p>
    <w:p w14:paraId="2712E22F" w14:textId="2354209C" w:rsidR="005E13C1" w:rsidRPr="004F6E5D" w:rsidRDefault="00E03350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 w:rsidRPr="004F6E5D">
        <w:rPr>
          <w:rFonts w:asciiTheme="minorHAnsi" w:eastAsia="MS Mincho" w:hAnsiTheme="minorHAnsi" w:cstheme="minorHAnsi"/>
          <w:sz w:val="20"/>
          <w:szCs w:val="20"/>
          <w:lang w:eastAsia="ja-JP"/>
        </w:rPr>
        <w:t>異議申し立てフォーム</w:t>
      </w:r>
    </w:p>
    <w:sectPr w:rsidR="005E13C1" w:rsidRPr="004F6E5D"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8EEB" w14:textId="77777777" w:rsidR="00D662F8" w:rsidRDefault="00D662F8">
      <w:r>
        <w:separator/>
      </w:r>
    </w:p>
  </w:endnote>
  <w:endnote w:type="continuationSeparator" w:id="0">
    <w:p w14:paraId="553F8CE0" w14:textId="77777777" w:rsidR="00D662F8" w:rsidRDefault="00D662F8">
      <w:r>
        <w:continuationSeparator/>
      </w:r>
    </w:p>
  </w:endnote>
  <w:endnote w:type="continuationNotice" w:id="1">
    <w:p w14:paraId="2F61F4A2" w14:textId="77777777" w:rsidR="00D662F8" w:rsidRDefault="00D66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614E" w14:textId="77777777" w:rsidR="00D662F8" w:rsidRDefault="00D662F8">
      <w:r>
        <w:separator/>
      </w:r>
    </w:p>
  </w:footnote>
  <w:footnote w:type="continuationSeparator" w:id="0">
    <w:p w14:paraId="734D1715" w14:textId="77777777" w:rsidR="00D662F8" w:rsidRDefault="00D662F8">
      <w:r>
        <w:continuationSeparator/>
      </w:r>
    </w:p>
  </w:footnote>
  <w:footnote w:type="continuationNotice" w:id="1">
    <w:p w14:paraId="6C024B7A" w14:textId="77777777" w:rsidR="00D662F8" w:rsidRDefault="00D662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13E58"/>
    <w:rsid w:val="00136B0E"/>
    <w:rsid w:val="00153C9E"/>
    <w:rsid w:val="001A2F6E"/>
    <w:rsid w:val="001B51CC"/>
    <w:rsid w:val="001B5B2E"/>
    <w:rsid w:val="001B6E87"/>
    <w:rsid w:val="0021182B"/>
    <w:rsid w:val="0022566F"/>
    <w:rsid w:val="00270AF0"/>
    <w:rsid w:val="002B63F0"/>
    <w:rsid w:val="002D0ABA"/>
    <w:rsid w:val="002D2AE3"/>
    <w:rsid w:val="00304BE5"/>
    <w:rsid w:val="00356D2F"/>
    <w:rsid w:val="00360FFC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50EC5"/>
    <w:rsid w:val="004752EB"/>
    <w:rsid w:val="004A0861"/>
    <w:rsid w:val="004A15B8"/>
    <w:rsid w:val="004B3F65"/>
    <w:rsid w:val="004F6E5D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5706"/>
    <w:rsid w:val="006E799D"/>
    <w:rsid w:val="00700E47"/>
    <w:rsid w:val="00710F78"/>
    <w:rsid w:val="00727069"/>
    <w:rsid w:val="007330A0"/>
    <w:rsid w:val="00737A89"/>
    <w:rsid w:val="00754CB8"/>
    <w:rsid w:val="00755B93"/>
    <w:rsid w:val="007653BE"/>
    <w:rsid w:val="00776B61"/>
    <w:rsid w:val="00793ABB"/>
    <w:rsid w:val="007A7901"/>
    <w:rsid w:val="007B3206"/>
    <w:rsid w:val="007E2F1C"/>
    <w:rsid w:val="007E67CD"/>
    <w:rsid w:val="008039F3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7765A"/>
    <w:rsid w:val="00A81A8F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2A7D"/>
    <w:rsid w:val="00B57084"/>
    <w:rsid w:val="00B643E7"/>
    <w:rsid w:val="00B70825"/>
    <w:rsid w:val="00B83060"/>
    <w:rsid w:val="00B84E40"/>
    <w:rsid w:val="00B927A6"/>
    <w:rsid w:val="00BB391A"/>
    <w:rsid w:val="00BC2DB7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62CAD"/>
    <w:rsid w:val="00D662F8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3350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E4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EC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2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2F6408" w:rsidRDefault="00972295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2F6408" w:rsidRDefault="00972295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2F6408" w:rsidRDefault="00972295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2F6408" w:rsidRDefault="00972295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2F6408" w:rsidRDefault="00972295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2F6408" w:rsidRDefault="00972295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2F6408" w:rsidRDefault="00972295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2F6408" w:rsidRDefault="00972295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2F6408" w:rsidRDefault="00972295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2F6408" w:rsidRDefault="00972295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2F6408" w:rsidRDefault="00972295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2F6408" w:rsidRDefault="00972295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2F6408" w:rsidRDefault="00972295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2F6408" w:rsidRDefault="00972295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751459F25433F907FCC4B3760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22BEE-0A86-4999-80A1-554BF8F522C1}"/>
      </w:docPartPr>
      <w:docPartBody>
        <w:p w:rsidR="00A066AD" w:rsidRDefault="002F6408" w:rsidP="002F6408">
          <w:pPr>
            <w:pStyle w:val="75C751459F25433F907FCC4B3760A7F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292F2B37E48A58275E87F8A6F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1A34A-D4B7-448A-A24D-BAAF00FDDCAD}"/>
      </w:docPartPr>
      <w:docPartBody>
        <w:p w:rsidR="00A066AD" w:rsidRDefault="002F6408" w:rsidP="002F6408">
          <w:pPr>
            <w:pStyle w:val="536292F2B37E48A58275E87F8A6FD2DB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2AC4319734EB2BB7C1BA9B14F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886D-461F-4A14-9EAF-A42D2E1F4344}"/>
      </w:docPartPr>
      <w:docPartBody>
        <w:p w:rsidR="00A066AD" w:rsidRDefault="002F6408" w:rsidP="002F6408">
          <w:pPr>
            <w:pStyle w:val="1B22AC4319734EB2BB7C1BA9B14F398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2F2D3-83B4-46D5-BF31-761755F63609}"/>
      </w:docPartPr>
      <w:docPartBody>
        <w:p w:rsidR="00EC6F8E" w:rsidRDefault="00963525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2F6408"/>
    <w:rsid w:val="00490A95"/>
    <w:rsid w:val="006B76E4"/>
    <w:rsid w:val="00754A43"/>
    <w:rsid w:val="00963525"/>
    <w:rsid w:val="00972295"/>
    <w:rsid w:val="00A066AD"/>
    <w:rsid w:val="00EC6F8E"/>
    <w:rsid w:val="00F1080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525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46947089179340B7AB9FC5562D39843C">
    <w:name w:val="46947089179340B7AB9FC5562D39843C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75C751459F25433F907FCC4B3760A7F4">
    <w:name w:val="75C751459F25433F907FCC4B3760A7F4"/>
    <w:rsid w:val="002F6408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536292F2B37E48A58275E87F8A6FD2DB">
    <w:name w:val="536292F2B37E48A58275E87F8A6FD2DB"/>
    <w:rsid w:val="002F6408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paragraph" w:customStyle="1" w:styleId="1B22AC4319734EB2BB7C1BA9B14F3984">
    <w:name w:val="1B22AC4319734EB2BB7C1BA9B14F3984"/>
    <w:rsid w:val="002F6408"/>
    <w:pPr>
      <w:widowControl w:val="0"/>
      <w:spacing w:after="0" w:line="240" w:lineRule="auto"/>
      <w:jc w:val="both"/>
    </w:pPr>
    <w:rPr>
      <w:kern w:val="2"/>
      <w:sz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39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Services; Ross, Kayleigh@DDS</dc:creator>
  <cp:keywords/>
  <dc:description/>
  <cp:lastModifiedBy>Wall, Amy@DDS</cp:lastModifiedBy>
  <cp:revision>10</cp:revision>
  <dcterms:created xsi:type="dcterms:W3CDTF">2023-03-17T20:40:00Z</dcterms:created>
  <dcterms:modified xsi:type="dcterms:W3CDTF">2023-04-10T18:35:00Z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